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781" w:rsidRPr="00F6418E" w:rsidRDefault="00F6418E" w:rsidP="002E6ACD">
      <w:pPr>
        <w:jc w:val="center"/>
        <w:rPr>
          <w:rFonts w:asciiTheme="minorHAnsi" w:hAnsiTheme="minorHAnsi" w:cstheme="minorHAnsi"/>
          <w:b/>
        </w:rPr>
      </w:pPr>
      <w:r w:rsidRPr="00F6418E">
        <w:rPr>
          <w:rFonts w:asciiTheme="minorHAnsi" w:hAnsiTheme="minorHAnsi" w:cstheme="minorHAnsi"/>
          <w:b/>
        </w:rPr>
        <w:t>MEMORIA SUB MESA</w:t>
      </w:r>
      <w:r>
        <w:rPr>
          <w:rFonts w:asciiTheme="minorHAnsi" w:hAnsiTheme="minorHAnsi" w:cstheme="minorHAnsi"/>
          <w:b/>
        </w:rPr>
        <w:t xml:space="preserve"> No. </w:t>
      </w:r>
      <w:r w:rsidRPr="00F6418E">
        <w:rPr>
          <w:rFonts w:asciiTheme="minorHAnsi" w:hAnsiTheme="minorHAnsi" w:cstheme="minorHAnsi"/>
          <w:b/>
          <w:highlight w:val="yellow"/>
        </w:rPr>
        <w:t>…</w:t>
      </w:r>
      <w:r w:rsidRPr="00F6418E">
        <w:rPr>
          <w:rFonts w:asciiTheme="minorHAnsi" w:hAnsiTheme="minorHAnsi" w:cstheme="minorHAnsi"/>
          <w:b/>
        </w:rPr>
        <w:t xml:space="preserve"> DE DIÁ</w:t>
      </w:r>
      <w:r w:rsidR="00BF7781" w:rsidRPr="00F6418E">
        <w:rPr>
          <w:rFonts w:asciiTheme="minorHAnsi" w:hAnsiTheme="minorHAnsi" w:cstheme="minorHAnsi"/>
          <w:b/>
        </w:rPr>
        <w:t>LOGO Y REFLEXIÓN ENTRE JUSTICIA ORDINARIA Y</w:t>
      </w:r>
      <w:r w:rsidRPr="00F6418E">
        <w:rPr>
          <w:rFonts w:asciiTheme="minorHAnsi" w:hAnsiTheme="minorHAnsi" w:cstheme="minorHAnsi"/>
          <w:b/>
        </w:rPr>
        <w:t xml:space="preserve"> AUTORIDADES DE LA JUSTICIA INDÍ</w:t>
      </w:r>
      <w:r w:rsidR="00BF7781" w:rsidRPr="00F6418E">
        <w:rPr>
          <w:rFonts w:asciiTheme="minorHAnsi" w:hAnsiTheme="minorHAnsi" w:cstheme="minorHAnsi"/>
          <w:b/>
        </w:rPr>
        <w:t xml:space="preserve">GENA (PLURALISMO JURÍDICO) EN LA </w:t>
      </w:r>
      <w:r w:rsidR="00BF7781" w:rsidRPr="00F6418E">
        <w:rPr>
          <w:rFonts w:asciiTheme="minorHAnsi" w:hAnsiTheme="minorHAnsi" w:cstheme="minorHAnsi"/>
          <w:b/>
          <w:highlight w:val="yellow"/>
        </w:rPr>
        <w:t>PROVINCIA DE ……….</w:t>
      </w:r>
    </w:p>
    <w:p w:rsidR="00BF7781" w:rsidRPr="007A7498" w:rsidRDefault="00BF7781" w:rsidP="002E6ACD">
      <w:pPr>
        <w:ind w:firstLine="72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7A7498">
        <w:rPr>
          <w:rFonts w:asciiTheme="minorHAnsi" w:hAnsiTheme="minorHAnsi" w:cstheme="minorHAnsi"/>
          <w:b/>
          <w:sz w:val="20"/>
          <w:szCs w:val="20"/>
        </w:rPr>
        <w:t>FORMATO ELABORADO EN CUMPLIMIENTO DE LA RESOLUCIÓN 053-2023 APROBADO POR EL PLENO DEL CONSEJO DE LA JUDICATURA</w:t>
      </w:r>
    </w:p>
    <w:p w:rsidR="00BF7781" w:rsidRPr="002B2556" w:rsidRDefault="00BF7781" w:rsidP="00BF7781">
      <w:pPr>
        <w:rPr>
          <w:rFonts w:asciiTheme="majorHAnsi" w:eastAsia="Arial" w:hAnsiTheme="majorHAnsi" w:cs="Arial"/>
        </w:rPr>
      </w:pPr>
    </w:p>
    <w:tbl>
      <w:tblPr>
        <w:tblW w:w="9825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25"/>
        <w:gridCol w:w="1231"/>
        <w:gridCol w:w="1843"/>
        <w:gridCol w:w="1842"/>
        <w:gridCol w:w="2884"/>
      </w:tblGrid>
      <w:tr w:rsidR="00BF7781" w:rsidRPr="002B2556" w:rsidTr="00F6418E">
        <w:tc>
          <w:tcPr>
            <w:tcW w:w="5099" w:type="dxa"/>
            <w:gridSpan w:val="3"/>
            <w:vAlign w:val="center"/>
          </w:tcPr>
          <w:p w:rsidR="00BF7781" w:rsidRPr="00F6418E" w:rsidRDefault="00BF7781" w:rsidP="004A41E1">
            <w:pPr>
              <w:rPr>
                <w:rFonts w:asciiTheme="majorHAnsi" w:eastAsia="Arial" w:hAnsiTheme="majorHAnsi" w:cs="Arial"/>
                <w:b/>
              </w:rPr>
            </w:pPr>
            <w:r w:rsidRPr="00F6418E">
              <w:rPr>
                <w:rFonts w:asciiTheme="majorHAnsi" w:eastAsia="Arial" w:hAnsiTheme="majorHAnsi" w:cs="Arial"/>
                <w:b/>
              </w:rPr>
              <w:t>Fecha:</w:t>
            </w:r>
            <w:r w:rsidR="00F6418E">
              <w:rPr>
                <w:rFonts w:asciiTheme="majorHAnsi" w:eastAsia="Arial" w:hAnsiTheme="majorHAnsi" w:cs="Arial"/>
                <w:b/>
              </w:rPr>
              <w:t xml:space="preserve"> </w:t>
            </w:r>
            <w:r w:rsidR="00F6418E" w:rsidRPr="00F6418E">
              <w:rPr>
                <w:rFonts w:asciiTheme="majorHAnsi" w:eastAsia="Arial" w:hAnsiTheme="majorHAnsi" w:cs="Arial"/>
                <w:highlight w:val="yellow"/>
              </w:rPr>
              <w:t>Día / Mes/ Año</w:t>
            </w:r>
            <w:r w:rsidRPr="00F6418E">
              <w:rPr>
                <w:rFonts w:asciiTheme="majorHAnsi" w:eastAsia="Arial" w:hAnsiTheme="majorHAnsi" w:cs="Arial"/>
                <w:b/>
              </w:rPr>
              <w:t xml:space="preserve"> </w:t>
            </w:r>
          </w:p>
          <w:p w:rsidR="002E6ACD" w:rsidRPr="002B2556" w:rsidRDefault="002E6ACD" w:rsidP="004A41E1">
            <w:pPr>
              <w:rPr>
                <w:rFonts w:asciiTheme="majorHAnsi" w:eastAsia="Arial" w:hAnsiTheme="majorHAnsi" w:cs="Arial"/>
              </w:rPr>
            </w:pPr>
          </w:p>
        </w:tc>
        <w:tc>
          <w:tcPr>
            <w:tcW w:w="4726" w:type="dxa"/>
            <w:gridSpan w:val="2"/>
            <w:vMerge w:val="restart"/>
            <w:vAlign w:val="center"/>
          </w:tcPr>
          <w:p w:rsidR="00BF7781" w:rsidRPr="002B2556" w:rsidRDefault="00BF7781" w:rsidP="004A41E1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Arial"/>
                <w:b/>
              </w:rPr>
            </w:pPr>
            <w:r w:rsidRPr="002B2556">
              <w:rPr>
                <w:rFonts w:asciiTheme="majorHAnsi" w:eastAsia="Arial" w:hAnsiTheme="majorHAnsi" w:cs="Arial"/>
                <w:b/>
                <w:color w:val="000000"/>
              </w:rPr>
              <w:t xml:space="preserve">TEMA:  </w:t>
            </w:r>
            <w:r w:rsidRPr="002B2556">
              <w:rPr>
                <w:rFonts w:asciiTheme="majorHAnsi" w:eastAsia="Arial" w:hAnsiTheme="majorHAnsi" w:cs="Arial"/>
                <w:color w:val="222222"/>
              </w:rPr>
              <w:t>  </w:t>
            </w:r>
          </w:p>
          <w:p w:rsidR="00BF7781" w:rsidRPr="002B2556" w:rsidRDefault="00BF7781" w:rsidP="004A41E1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Arial"/>
                <w:b/>
              </w:rPr>
            </w:pPr>
          </w:p>
          <w:p w:rsidR="00BF7781" w:rsidRPr="002B2556" w:rsidRDefault="00BF7781" w:rsidP="004A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Theme="majorHAnsi" w:eastAsia="Arial" w:hAnsiTheme="majorHAnsi" w:cs="Arial"/>
                <w:color w:val="222222"/>
              </w:rPr>
            </w:pPr>
          </w:p>
          <w:p w:rsidR="00BF7781" w:rsidRPr="002B2556" w:rsidRDefault="00BF7781" w:rsidP="004A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jc w:val="both"/>
              <w:rPr>
                <w:rFonts w:asciiTheme="majorHAnsi" w:eastAsia="Arial" w:hAnsiTheme="majorHAnsi" w:cs="Arial"/>
              </w:rPr>
            </w:pPr>
          </w:p>
        </w:tc>
      </w:tr>
      <w:tr w:rsidR="00BF7781" w:rsidRPr="002B2556" w:rsidTr="00F6418E">
        <w:trPr>
          <w:trHeight w:val="700"/>
        </w:trPr>
        <w:tc>
          <w:tcPr>
            <w:tcW w:w="2025" w:type="dxa"/>
            <w:vAlign w:val="center"/>
          </w:tcPr>
          <w:p w:rsidR="00BF7781" w:rsidRPr="002B2556" w:rsidRDefault="00BF7781" w:rsidP="00BF7781">
            <w:pPr>
              <w:rPr>
                <w:rFonts w:asciiTheme="majorHAnsi" w:eastAsia="Arial" w:hAnsiTheme="majorHAnsi" w:cs="Arial"/>
              </w:rPr>
            </w:pPr>
            <w:r w:rsidRPr="002B2556">
              <w:rPr>
                <w:rFonts w:asciiTheme="majorHAnsi" w:eastAsia="Arial" w:hAnsiTheme="majorHAnsi" w:cs="Arial"/>
                <w:b/>
              </w:rPr>
              <w:t>Hora de Inicio de la reunión:</w:t>
            </w:r>
            <w:r>
              <w:rPr>
                <w:rFonts w:asciiTheme="majorHAnsi" w:eastAsia="Arial" w:hAnsiTheme="majorHAnsi" w:cs="Arial"/>
              </w:rPr>
              <w:t xml:space="preserve">  </w:t>
            </w:r>
          </w:p>
        </w:tc>
        <w:tc>
          <w:tcPr>
            <w:tcW w:w="3074" w:type="dxa"/>
            <w:gridSpan w:val="2"/>
            <w:vAlign w:val="center"/>
          </w:tcPr>
          <w:p w:rsidR="00BF7781" w:rsidRPr="002B2556" w:rsidRDefault="00BF7781" w:rsidP="00BF7781">
            <w:pPr>
              <w:rPr>
                <w:rFonts w:asciiTheme="majorHAnsi" w:eastAsia="Arial" w:hAnsiTheme="majorHAnsi" w:cs="Arial"/>
              </w:rPr>
            </w:pPr>
            <w:r w:rsidRPr="002B2556">
              <w:rPr>
                <w:rFonts w:asciiTheme="majorHAnsi" w:eastAsia="Arial" w:hAnsiTheme="majorHAnsi" w:cs="Arial"/>
                <w:b/>
              </w:rPr>
              <w:t xml:space="preserve">Hora de Finalización de la reunión: </w:t>
            </w:r>
          </w:p>
        </w:tc>
        <w:tc>
          <w:tcPr>
            <w:tcW w:w="4726" w:type="dxa"/>
            <w:gridSpan w:val="2"/>
            <w:vMerge/>
            <w:vAlign w:val="center"/>
          </w:tcPr>
          <w:p w:rsidR="00BF7781" w:rsidRPr="002B2556" w:rsidRDefault="00BF7781" w:rsidP="004A41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Arial" w:hAnsiTheme="majorHAnsi" w:cs="Arial"/>
              </w:rPr>
            </w:pPr>
          </w:p>
        </w:tc>
      </w:tr>
      <w:tr w:rsidR="00B215D5" w:rsidRPr="002B2556" w:rsidTr="00097D34">
        <w:trPr>
          <w:trHeight w:val="768"/>
        </w:trPr>
        <w:tc>
          <w:tcPr>
            <w:tcW w:w="5099" w:type="dxa"/>
            <w:gridSpan w:val="3"/>
            <w:vAlign w:val="center"/>
          </w:tcPr>
          <w:p w:rsidR="00B215D5" w:rsidRDefault="00B215D5" w:rsidP="004A41E1">
            <w:pPr>
              <w:rPr>
                <w:rFonts w:asciiTheme="majorHAnsi" w:eastAsia="Arial" w:hAnsiTheme="majorHAnsi" w:cs="Arial"/>
                <w:b/>
              </w:rPr>
            </w:pPr>
            <w:r>
              <w:rPr>
                <w:rFonts w:asciiTheme="majorHAnsi" w:eastAsia="Arial" w:hAnsiTheme="majorHAnsi" w:cs="Arial"/>
                <w:b/>
              </w:rPr>
              <w:t xml:space="preserve">Facilitador: </w:t>
            </w:r>
            <w:r w:rsidRPr="007A7498">
              <w:rPr>
                <w:rFonts w:asciiTheme="majorHAnsi" w:eastAsia="Arial" w:hAnsiTheme="majorHAnsi" w:cs="Arial"/>
                <w:b/>
                <w:highlight w:val="yellow"/>
              </w:rPr>
              <w:t>Nombre Y Cargo</w:t>
            </w:r>
          </w:p>
          <w:p w:rsidR="00B215D5" w:rsidRDefault="00B215D5" w:rsidP="004A41E1">
            <w:pPr>
              <w:rPr>
                <w:rFonts w:asciiTheme="majorHAnsi" w:eastAsia="Arial" w:hAnsiTheme="majorHAnsi" w:cs="Arial"/>
                <w:b/>
              </w:rPr>
            </w:pPr>
            <w:r>
              <w:rPr>
                <w:rFonts w:asciiTheme="majorHAnsi" w:eastAsia="Arial" w:hAnsiTheme="majorHAnsi" w:cs="Arial"/>
                <w:b/>
              </w:rPr>
              <w:t>Sistematizador</w:t>
            </w:r>
            <w:r>
              <w:rPr>
                <w:rFonts w:asciiTheme="majorHAnsi" w:eastAsia="Arial" w:hAnsiTheme="majorHAnsi" w:cs="Arial"/>
                <w:b/>
              </w:rPr>
              <w:t xml:space="preserve">: </w:t>
            </w:r>
            <w:r w:rsidRPr="007A7498">
              <w:rPr>
                <w:rFonts w:asciiTheme="majorHAnsi" w:eastAsia="Arial" w:hAnsiTheme="majorHAnsi" w:cs="Arial"/>
                <w:b/>
                <w:highlight w:val="yellow"/>
              </w:rPr>
              <w:t>Nombre y cargo/rol</w:t>
            </w:r>
          </w:p>
        </w:tc>
        <w:tc>
          <w:tcPr>
            <w:tcW w:w="4726" w:type="dxa"/>
            <w:gridSpan w:val="2"/>
            <w:vMerge w:val="restart"/>
            <w:vAlign w:val="center"/>
          </w:tcPr>
          <w:p w:rsidR="00B215D5" w:rsidRPr="002B2556" w:rsidRDefault="00B215D5" w:rsidP="004A41E1">
            <w:pPr>
              <w:rPr>
                <w:rFonts w:asciiTheme="majorHAnsi" w:eastAsia="Arial" w:hAnsiTheme="majorHAnsi" w:cs="Arial"/>
                <w:b/>
              </w:rPr>
            </w:pPr>
            <w:r>
              <w:rPr>
                <w:rFonts w:asciiTheme="majorHAnsi" w:eastAsia="Arial" w:hAnsiTheme="majorHAnsi" w:cs="Arial"/>
                <w:b/>
              </w:rPr>
              <w:t xml:space="preserve">Lugar específico: </w:t>
            </w:r>
            <w:r w:rsidRPr="007A7498">
              <w:rPr>
                <w:rFonts w:asciiTheme="majorHAnsi" w:eastAsia="Arial" w:hAnsiTheme="majorHAnsi" w:cs="Arial"/>
                <w:i/>
                <w:highlight w:val="yellow"/>
              </w:rPr>
              <w:t>Provincia, Ciudad, Lugar exacto</w:t>
            </w:r>
          </w:p>
          <w:p w:rsidR="00B215D5" w:rsidRDefault="00B215D5" w:rsidP="007A7498">
            <w:pPr>
              <w:jc w:val="both"/>
              <w:rPr>
                <w:rFonts w:asciiTheme="majorHAnsi" w:eastAsia="Arial" w:hAnsiTheme="majorHAnsi" w:cs="Arial"/>
                <w:b/>
              </w:rPr>
            </w:pPr>
          </w:p>
          <w:p w:rsidR="00B215D5" w:rsidRPr="002B2556" w:rsidRDefault="00B215D5" w:rsidP="007A7498">
            <w:pPr>
              <w:jc w:val="both"/>
              <w:rPr>
                <w:rFonts w:asciiTheme="majorHAnsi" w:eastAsia="Arial" w:hAnsiTheme="majorHAnsi" w:cs="Arial"/>
                <w:b/>
              </w:rPr>
            </w:pPr>
          </w:p>
        </w:tc>
      </w:tr>
      <w:tr w:rsidR="00B215D5" w:rsidRPr="002B2556" w:rsidTr="00F6418E">
        <w:tc>
          <w:tcPr>
            <w:tcW w:w="5099" w:type="dxa"/>
            <w:gridSpan w:val="3"/>
            <w:vAlign w:val="center"/>
          </w:tcPr>
          <w:p w:rsidR="00B215D5" w:rsidRPr="007A7498" w:rsidRDefault="00B215D5" w:rsidP="00BF7781">
            <w:pPr>
              <w:jc w:val="both"/>
              <w:rPr>
                <w:rFonts w:asciiTheme="majorHAnsi" w:eastAsia="Arial" w:hAnsiTheme="majorHAnsi" w:cs="Arial"/>
                <w:b/>
              </w:rPr>
            </w:pPr>
            <w:r w:rsidRPr="007A7498">
              <w:rPr>
                <w:rFonts w:asciiTheme="majorHAnsi" w:eastAsia="Arial" w:hAnsiTheme="majorHAnsi" w:cs="Arial"/>
                <w:b/>
              </w:rPr>
              <w:t xml:space="preserve">Número de participantes: </w:t>
            </w:r>
            <w:r w:rsidRPr="007A7498">
              <w:rPr>
                <w:rFonts w:asciiTheme="majorHAnsi" w:eastAsia="Arial" w:hAnsiTheme="majorHAnsi" w:cs="Arial"/>
                <w:b/>
                <w:highlight w:val="yellow"/>
              </w:rPr>
              <w:t>(</w:t>
            </w:r>
            <w:r>
              <w:rPr>
                <w:rFonts w:asciiTheme="majorHAnsi" w:eastAsia="Arial" w:hAnsiTheme="majorHAnsi" w:cs="Arial"/>
                <w:b/>
                <w:highlight w:val="yellow"/>
              </w:rPr>
              <w:t>…</w:t>
            </w:r>
            <w:r>
              <w:rPr>
                <w:rFonts w:asciiTheme="majorHAnsi" w:eastAsia="Arial" w:hAnsiTheme="majorHAnsi" w:cs="Arial"/>
                <w:b/>
              </w:rPr>
              <w:t>)</w:t>
            </w:r>
          </w:p>
        </w:tc>
        <w:tc>
          <w:tcPr>
            <w:tcW w:w="4726" w:type="dxa"/>
            <w:gridSpan w:val="2"/>
            <w:vMerge/>
            <w:vAlign w:val="center"/>
          </w:tcPr>
          <w:p w:rsidR="00B215D5" w:rsidRPr="007A7498" w:rsidRDefault="00B215D5" w:rsidP="007A7498">
            <w:pPr>
              <w:jc w:val="both"/>
              <w:rPr>
                <w:rFonts w:asciiTheme="majorHAnsi" w:eastAsia="Arial" w:hAnsiTheme="majorHAnsi" w:cs="Arial"/>
                <w:b/>
              </w:rPr>
            </w:pPr>
          </w:p>
        </w:tc>
      </w:tr>
      <w:tr w:rsidR="00BF7781" w:rsidRPr="002B2556" w:rsidTr="004A41E1">
        <w:trPr>
          <w:trHeight w:val="569"/>
        </w:trPr>
        <w:tc>
          <w:tcPr>
            <w:tcW w:w="9825" w:type="dxa"/>
            <w:gridSpan w:val="5"/>
            <w:tcBorders>
              <w:bottom w:val="single" w:sz="4" w:space="0" w:color="000000"/>
            </w:tcBorders>
            <w:shd w:val="clear" w:color="auto" w:fill="BFBFBF"/>
            <w:vAlign w:val="center"/>
          </w:tcPr>
          <w:p w:rsidR="00BF7781" w:rsidRPr="002B2556" w:rsidRDefault="00BF7781" w:rsidP="004A41E1">
            <w:pPr>
              <w:jc w:val="both"/>
              <w:rPr>
                <w:rFonts w:asciiTheme="majorHAnsi" w:eastAsia="Arial" w:hAnsiTheme="majorHAnsi" w:cs="Arial"/>
                <w:b/>
              </w:rPr>
            </w:pPr>
            <w:r>
              <w:rPr>
                <w:rFonts w:asciiTheme="majorHAnsi" w:eastAsia="Arial" w:hAnsiTheme="majorHAnsi" w:cs="Arial"/>
                <w:b/>
              </w:rPr>
              <w:t>DESARROLLO DE LA SUB MESA</w:t>
            </w:r>
            <w:bookmarkStart w:id="0" w:name="_GoBack"/>
            <w:bookmarkEnd w:id="0"/>
          </w:p>
        </w:tc>
      </w:tr>
      <w:tr w:rsidR="00BF7781" w:rsidRPr="002B2556" w:rsidTr="004A41E1">
        <w:trPr>
          <w:trHeight w:val="569"/>
        </w:trPr>
        <w:tc>
          <w:tcPr>
            <w:tcW w:w="9825" w:type="dxa"/>
            <w:gridSpan w:val="5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BF7781" w:rsidRPr="002B2556" w:rsidRDefault="00BF7781" w:rsidP="004A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jc w:val="both"/>
              <w:rPr>
                <w:rFonts w:asciiTheme="majorHAnsi" w:eastAsia="Arial" w:hAnsiTheme="majorHAnsi" w:cs="Arial"/>
                <w:color w:val="222222"/>
              </w:rPr>
            </w:pPr>
          </w:p>
          <w:p w:rsidR="00BF7781" w:rsidRPr="00F6418E" w:rsidRDefault="00EF5AFB" w:rsidP="00EF5AFB">
            <w:pPr>
              <w:pStyle w:val="Prrafodelista"/>
              <w:numPr>
                <w:ilvl w:val="0"/>
                <w:numId w:val="5"/>
              </w:numPr>
              <w:rPr>
                <w:highlight w:val="yellow"/>
              </w:rPr>
            </w:pPr>
            <w:r w:rsidRPr="00F6418E">
              <w:rPr>
                <w:highlight w:val="yellow"/>
              </w:rPr>
              <w:t xml:space="preserve">Desarrollo del tema seleccionado para esta sub mesa, </w:t>
            </w:r>
            <w:r w:rsidR="00F6418E">
              <w:rPr>
                <w:highlight w:val="yellow"/>
              </w:rPr>
              <w:t xml:space="preserve">identificación de nudos críticos y </w:t>
            </w:r>
            <w:r w:rsidRPr="00F6418E">
              <w:rPr>
                <w:highlight w:val="yellow"/>
              </w:rPr>
              <w:t>posibles soluciones</w:t>
            </w:r>
            <w:r w:rsidR="00F6418E">
              <w:rPr>
                <w:highlight w:val="yellow"/>
              </w:rPr>
              <w:t xml:space="preserve"> discutidas. </w:t>
            </w:r>
            <w:r w:rsidRPr="00F6418E">
              <w:rPr>
                <w:highlight w:val="yellow"/>
              </w:rPr>
              <w:t xml:space="preserve"> </w:t>
            </w:r>
          </w:p>
          <w:p w:rsidR="00BF7781" w:rsidRDefault="00BF7781" w:rsidP="004A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jc w:val="both"/>
              <w:rPr>
                <w:rFonts w:asciiTheme="majorHAnsi" w:eastAsia="Arial" w:hAnsiTheme="majorHAnsi" w:cs="Arial"/>
                <w:color w:val="222222"/>
              </w:rPr>
            </w:pPr>
          </w:p>
          <w:p w:rsidR="00BF7781" w:rsidRDefault="00BF7781" w:rsidP="00F641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Theme="majorHAnsi" w:eastAsia="Arial" w:hAnsiTheme="majorHAnsi" w:cs="Arial"/>
                <w:color w:val="222222"/>
              </w:rPr>
            </w:pPr>
          </w:p>
          <w:p w:rsidR="00BF7781" w:rsidRPr="002B2556" w:rsidRDefault="00BF7781" w:rsidP="004A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jc w:val="both"/>
              <w:rPr>
                <w:rFonts w:asciiTheme="majorHAnsi" w:eastAsia="Arial" w:hAnsiTheme="majorHAnsi" w:cs="Arial"/>
                <w:color w:val="222222"/>
              </w:rPr>
            </w:pPr>
          </w:p>
        </w:tc>
      </w:tr>
      <w:tr w:rsidR="00BF7781" w:rsidRPr="002B2556" w:rsidTr="004A41E1">
        <w:trPr>
          <w:trHeight w:val="569"/>
        </w:trPr>
        <w:tc>
          <w:tcPr>
            <w:tcW w:w="9825" w:type="dxa"/>
            <w:gridSpan w:val="5"/>
            <w:tcBorders>
              <w:bottom w:val="single" w:sz="4" w:space="0" w:color="000000"/>
            </w:tcBorders>
            <w:shd w:val="clear" w:color="auto" w:fill="BFBFBF"/>
            <w:vAlign w:val="center"/>
          </w:tcPr>
          <w:p w:rsidR="00BF7781" w:rsidRPr="002B2556" w:rsidRDefault="00BF7781" w:rsidP="004A41E1">
            <w:pPr>
              <w:jc w:val="both"/>
              <w:rPr>
                <w:rFonts w:asciiTheme="majorHAnsi" w:eastAsia="Arial" w:hAnsiTheme="majorHAnsi" w:cs="Arial"/>
                <w:b/>
              </w:rPr>
            </w:pPr>
            <w:r w:rsidRPr="002B2556">
              <w:rPr>
                <w:rFonts w:asciiTheme="majorHAnsi" w:eastAsia="Arial" w:hAnsiTheme="majorHAnsi" w:cs="Arial"/>
                <w:b/>
              </w:rPr>
              <w:t>ACUERDOS – COMPROMISOS</w:t>
            </w:r>
            <w:r w:rsidR="00EF5AFB">
              <w:rPr>
                <w:rFonts w:asciiTheme="majorHAnsi" w:eastAsia="Arial" w:hAnsiTheme="majorHAnsi" w:cs="Arial"/>
                <w:b/>
              </w:rPr>
              <w:t xml:space="preserve"> </w:t>
            </w:r>
            <w:r w:rsidR="00F6418E">
              <w:rPr>
                <w:rFonts w:asciiTheme="majorHAnsi" w:eastAsia="Arial" w:hAnsiTheme="majorHAnsi" w:cs="Arial"/>
                <w:b/>
              </w:rPr>
              <w:t>ALCANZADOS</w:t>
            </w:r>
          </w:p>
        </w:tc>
      </w:tr>
      <w:tr w:rsidR="00BF7781" w:rsidRPr="002B2556" w:rsidTr="00F6418E">
        <w:trPr>
          <w:trHeight w:val="569"/>
        </w:trPr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BFBFBF"/>
            <w:vAlign w:val="center"/>
          </w:tcPr>
          <w:p w:rsidR="00BF7781" w:rsidRPr="002B2556" w:rsidRDefault="00F6418E" w:rsidP="00F6418E">
            <w:pPr>
              <w:rPr>
                <w:rFonts w:asciiTheme="majorHAnsi" w:eastAsia="Arial" w:hAnsiTheme="majorHAnsi" w:cs="Arial"/>
                <w:b/>
              </w:rPr>
            </w:pPr>
            <w:r w:rsidRPr="002B2556">
              <w:rPr>
                <w:rFonts w:asciiTheme="majorHAnsi" w:eastAsia="Arial" w:hAnsiTheme="majorHAnsi" w:cs="Arial"/>
                <w:b/>
              </w:rPr>
              <w:t>Descripción</w:t>
            </w:r>
            <w:r>
              <w:rPr>
                <w:rFonts w:asciiTheme="majorHAnsi" w:eastAsia="Arial" w:hAnsiTheme="majorHAnsi" w:cs="Arial"/>
                <w:b/>
              </w:rPr>
              <w:t xml:space="preserve"> del Acuerdo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BFBFBF"/>
            <w:vAlign w:val="center"/>
          </w:tcPr>
          <w:p w:rsidR="00BF7781" w:rsidRPr="002B2556" w:rsidRDefault="00F6418E" w:rsidP="004A41E1">
            <w:pPr>
              <w:jc w:val="center"/>
              <w:rPr>
                <w:rFonts w:asciiTheme="majorHAnsi" w:eastAsia="Arial" w:hAnsiTheme="majorHAnsi" w:cs="Arial"/>
                <w:b/>
              </w:rPr>
            </w:pPr>
            <w:r>
              <w:rPr>
                <w:rFonts w:asciiTheme="majorHAnsi" w:eastAsia="Arial" w:hAnsiTheme="majorHAnsi" w:cs="Arial"/>
                <w:b/>
              </w:rPr>
              <w:t>Responsable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BFBFBF"/>
            <w:vAlign w:val="center"/>
          </w:tcPr>
          <w:p w:rsidR="00BF7781" w:rsidRPr="002B2556" w:rsidRDefault="00F6418E" w:rsidP="004A41E1">
            <w:pPr>
              <w:jc w:val="center"/>
              <w:rPr>
                <w:rFonts w:asciiTheme="majorHAnsi" w:eastAsia="Arial" w:hAnsiTheme="majorHAnsi" w:cs="Arial"/>
                <w:b/>
              </w:rPr>
            </w:pPr>
            <w:r w:rsidRPr="002B2556">
              <w:rPr>
                <w:rFonts w:asciiTheme="majorHAnsi" w:eastAsia="Arial" w:hAnsiTheme="majorHAnsi" w:cs="Arial"/>
                <w:b/>
              </w:rPr>
              <w:t>Fecha máxima de cumplimiento</w:t>
            </w:r>
          </w:p>
        </w:tc>
        <w:tc>
          <w:tcPr>
            <w:tcW w:w="2884" w:type="dxa"/>
            <w:tcBorders>
              <w:bottom w:val="single" w:sz="4" w:space="0" w:color="000000"/>
            </w:tcBorders>
            <w:shd w:val="clear" w:color="auto" w:fill="BFBFBF"/>
            <w:vAlign w:val="center"/>
          </w:tcPr>
          <w:p w:rsidR="00BF7781" w:rsidRPr="002B2556" w:rsidRDefault="00F6418E" w:rsidP="004A41E1">
            <w:pPr>
              <w:jc w:val="center"/>
              <w:rPr>
                <w:rFonts w:asciiTheme="majorHAnsi" w:eastAsia="Arial" w:hAnsiTheme="majorHAnsi" w:cs="Arial"/>
                <w:b/>
              </w:rPr>
            </w:pPr>
            <w:r>
              <w:rPr>
                <w:rFonts w:asciiTheme="majorHAnsi" w:eastAsia="Arial" w:hAnsiTheme="majorHAnsi" w:cs="Arial"/>
                <w:b/>
              </w:rPr>
              <w:t xml:space="preserve">Acciones de seguimiento por parte de la Dirección Provincial </w:t>
            </w:r>
          </w:p>
        </w:tc>
      </w:tr>
      <w:tr w:rsidR="00BF7781" w:rsidRPr="002B2556" w:rsidTr="00F6418E">
        <w:trPr>
          <w:trHeight w:val="266"/>
        </w:trPr>
        <w:tc>
          <w:tcPr>
            <w:tcW w:w="3256" w:type="dxa"/>
            <w:gridSpan w:val="2"/>
            <w:vAlign w:val="center"/>
          </w:tcPr>
          <w:p w:rsidR="00BF7781" w:rsidRPr="002B2556" w:rsidRDefault="00BF7781" w:rsidP="00F6418E">
            <w:pPr>
              <w:rPr>
                <w:rFonts w:asciiTheme="majorHAnsi" w:eastAsia="Arial" w:hAnsiTheme="majorHAnsi" w:cs="Arial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F7781" w:rsidRDefault="00BF7781" w:rsidP="004A41E1">
            <w:pPr>
              <w:rPr>
                <w:rFonts w:asciiTheme="majorHAnsi" w:eastAsia="Arial" w:hAnsiTheme="majorHAnsi" w:cs="Arial"/>
              </w:rPr>
            </w:pPr>
          </w:p>
          <w:p w:rsidR="00EF5AFB" w:rsidRDefault="00EF5AFB" w:rsidP="004A41E1">
            <w:pPr>
              <w:rPr>
                <w:rFonts w:asciiTheme="majorHAnsi" w:eastAsia="Arial" w:hAnsiTheme="majorHAnsi" w:cs="Arial"/>
              </w:rPr>
            </w:pPr>
          </w:p>
          <w:p w:rsidR="00EF5AFB" w:rsidRPr="002B2556" w:rsidRDefault="00EF5AFB" w:rsidP="004A41E1">
            <w:pPr>
              <w:rPr>
                <w:rFonts w:asciiTheme="majorHAnsi" w:eastAsia="Arial" w:hAnsiTheme="majorHAnsi" w:cs="Arial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BF7781" w:rsidRPr="002B2556" w:rsidRDefault="00BF7781" w:rsidP="00EF5AFB">
            <w:pPr>
              <w:rPr>
                <w:rFonts w:asciiTheme="majorHAnsi" w:eastAsia="Arial" w:hAnsiTheme="majorHAnsi" w:cs="Arial"/>
              </w:rPr>
            </w:pPr>
          </w:p>
        </w:tc>
        <w:tc>
          <w:tcPr>
            <w:tcW w:w="2884" w:type="dxa"/>
            <w:shd w:val="clear" w:color="auto" w:fill="auto"/>
            <w:vAlign w:val="center"/>
          </w:tcPr>
          <w:p w:rsidR="00BF7781" w:rsidRPr="002B2556" w:rsidRDefault="00BF7781" w:rsidP="004A41E1">
            <w:pPr>
              <w:rPr>
                <w:rFonts w:asciiTheme="majorHAnsi" w:eastAsia="Arial" w:hAnsiTheme="majorHAnsi" w:cs="Arial"/>
              </w:rPr>
            </w:pPr>
          </w:p>
        </w:tc>
      </w:tr>
      <w:tr w:rsidR="00BF7781" w:rsidRPr="002B2556" w:rsidTr="00F6418E">
        <w:trPr>
          <w:trHeight w:val="266"/>
        </w:trPr>
        <w:tc>
          <w:tcPr>
            <w:tcW w:w="3256" w:type="dxa"/>
            <w:gridSpan w:val="2"/>
            <w:vAlign w:val="center"/>
          </w:tcPr>
          <w:p w:rsidR="00BF7781" w:rsidRPr="002B2556" w:rsidRDefault="00BF7781" w:rsidP="00F6418E">
            <w:pPr>
              <w:rPr>
                <w:rFonts w:asciiTheme="majorHAnsi" w:eastAsia="Arial" w:hAnsiTheme="majorHAnsi" w:cs="Arial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F7781" w:rsidRDefault="00BF7781" w:rsidP="004A41E1">
            <w:pPr>
              <w:rPr>
                <w:rFonts w:asciiTheme="majorHAnsi" w:eastAsia="Arial" w:hAnsiTheme="majorHAnsi" w:cs="Arial"/>
                <w:color w:val="222222"/>
              </w:rPr>
            </w:pPr>
          </w:p>
          <w:p w:rsidR="00EF5AFB" w:rsidRDefault="00EF5AFB" w:rsidP="004A41E1">
            <w:pPr>
              <w:rPr>
                <w:rFonts w:asciiTheme="majorHAnsi" w:eastAsia="Arial" w:hAnsiTheme="majorHAnsi" w:cs="Arial"/>
                <w:color w:val="222222"/>
              </w:rPr>
            </w:pPr>
          </w:p>
          <w:p w:rsidR="00BF7781" w:rsidRPr="002B2556" w:rsidRDefault="00BF7781" w:rsidP="004A41E1">
            <w:pPr>
              <w:rPr>
                <w:rFonts w:asciiTheme="majorHAnsi" w:eastAsia="Arial" w:hAnsiTheme="majorHAnsi" w:cs="Arial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BF7781" w:rsidRPr="002B2556" w:rsidRDefault="00BF7781" w:rsidP="004A41E1">
            <w:pPr>
              <w:rPr>
                <w:rFonts w:asciiTheme="majorHAnsi" w:eastAsia="Arial" w:hAnsiTheme="majorHAnsi" w:cs="Arial"/>
              </w:rPr>
            </w:pPr>
          </w:p>
        </w:tc>
        <w:tc>
          <w:tcPr>
            <w:tcW w:w="2884" w:type="dxa"/>
            <w:shd w:val="clear" w:color="auto" w:fill="auto"/>
            <w:vAlign w:val="center"/>
          </w:tcPr>
          <w:p w:rsidR="00BF7781" w:rsidRPr="002B2556" w:rsidRDefault="00BF7781" w:rsidP="00EF5AFB">
            <w:pPr>
              <w:rPr>
                <w:rFonts w:asciiTheme="majorHAnsi" w:eastAsia="Arial" w:hAnsiTheme="majorHAnsi" w:cs="Arial"/>
              </w:rPr>
            </w:pPr>
          </w:p>
        </w:tc>
      </w:tr>
      <w:tr w:rsidR="00BF7781" w:rsidRPr="002B2556" w:rsidTr="00F6418E">
        <w:trPr>
          <w:trHeight w:val="266"/>
        </w:trPr>
        <w:tc>
          <w:tcPr>
            <w:tcW w:w="3256" w:type="dxa"/>
            <w:gridSpan w:val="2"/>
            <w:vAlign w:val="center"/>
          </w:tcPr>
          <w:p w:rsidR="00BF7781" w:rsidRPr="002B2556" w:rsidRDefault="00BF7781" w:rsidP="00F6418E">
            <w:pPr>
              <w:rPr>
                <w:rFonts w:asciiTheme="majorHAnsi" w:eastAsia="Arial" w:hAnsiTheme="majorHAnsi" w:cs="Arial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F7781" w:rsidRDefault="00BF7781" w:rsidP="00EF5AFB">
            <w:pPr>
              <w:rPr>
                <w:rFonts w:asciiTheme="majorHAnsi" w:eastAsia="Arial" w:hAnsiTheme="majorHAnsi" w:cs="Arial"/>
                <w:color w:val="222222"/>
              </w:rPr>
            </w:pPr>
          </w:p>
          <w:p w:rsidR="00EF5AFB" w:rsidRDefault="00EF5AFB" w:rsidP="00EF5AFB">
            <w:pPr>
              <w:rPr>
                <w:rFonts w:asciiTheme="majorHAnsi" w:eastAsia="Arial" w:hAnsiTheme="majorHAnsi" w:cs="Arial"/>
                <w:color w:val="222222"/>
              </w:rPr>
            </w:pPr>
          </w:p>
          <w:p w:rsidR="00EF5AFB" w:rsidRPr="002B2556" w:rsidRDefault="00EF5AFB" w:rsidP="00EF5AFB">
            <w:pPr>
              <w:rPr>
                <w:rFonts w:asciiTheme="majorHAnsi" w:eastAsia="Arial" w:hAnsiTheme="majorHAnsi" w:cs="Arial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BF7781" w:rsidRPr="002B2556" w:rsidRDefault="00BF7781" w:rsidP="004A41E1">
            <w:pPr>
              <w:rPr>
                <w:rFonts w:asciiTheme="majorHAnsi" w:eastAsia="Arial" w:hAnsiTheme="majorHAnsi" w:cs="Arial"/>
              </w:rPr>
            </w:pPr>
          </w:p>
        </w:tc>
        <w:tc>
          <w:tcPr>
            <w:tcW w:w="2884" w:type="dxa"/>
            <w:shd w:val="clear" w:color="auto" w:fill="auto"/>
            <w:vAlign w:val="center"/>
          </w:tcPr>
          <w:p w:rsidR="00BF7781" w:rsidRPr="002B2556" w:rsidRDefault="00BF7781" w:rsidP="00EF5AFB">
            <w:pPr>
              <w:rPr>
                <w:rFonts w:asciiTheme="majorHAnsi" w:eastAsia="Arial" w:hAnsiTheme="majorHAnsi" w:cs="Arial"/>
              </w:rPr>
            </w:pPr>
          </w:p>
        </w:tc>
      </w:tr>
    </w:tbl>
    <w:p w:rsidR="00E36B2A" w:rsidRDefault="00E36B2A">
      <w:bookmarkStart w:id="1" w:name="_heading=h.gjdgxs" w:colFirst="0" w:colLast="0"/>
      <w:bookmarkStart w:id="2" w:name="_heading=h.30j0zll" w:colFirst="0" w:colLast="0"/>
      <w:bookmarkEnd w:id="1"/>
      <w:bookmarkEnd w:id="2"/>
    </w:p>
    <w:sectPr w:rsidR="00E36B2A" w:rsidSect="00BF7781">
      <w:headerReference w:type="even" r:id="rId7"/>
      <w:headerReference w:type="default" r:id="rId8"/>
      <w:footerReference w:type="default" r:id="rId9"/>
      <w:headerReference w:type="first" r:id="rId10"/>
      <w:pgSz w:w="11900" w:h="16840"/>
      <w:pgMar w:top="1418" w:right="1701" w:bottom="1843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85F" w:rsidRDefault="009C585F">
      <w:r>
        <w:separator/>
      </w:r>
    </w:p>
  </w:endnote>
  <w:endnote w:type="continuationSeparator" w:id="0">
    <w:p w:rsidR="009C585F" w:rsidRDefault="009C5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1721896"/>
      <w:docPartObj>
        <w:docPartGallery w:val="Page Numbers (Bottom of Page)"/>
        <w:docPartUnique/>
      </w:docPartObj>
    </w:sdtPr>
    <w:sdtEndPr/>
    <w:sdtContent>
      <w:p w:rsidR="00513506" w:rsidRDefault="0051350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15D5" w:rsidRPr="00B215D5">
          <w:rPr>
            <w:noProof/>
            <w:lang w:val="es-ES"/>
          </w:rPr>
          <w:t>1</w:t>
        </w:r>
        <w:r>
          <w:fldChar w:fldCharType="end"/>
        </w:r>
      </w:p>
    </w:sdtContent>
  </w:sdt>
  <w:p w:rsidR="008971BB" w:rsidRDefault="009C58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85F" w:rsidRDefault="009C585F">
      <w:r>
        <w:separator/>
      </w:r>
    </w:p>
  </w:footnote>
  <w:footnote w:type="continuationSeparator" w:id="0">
    <w:p w:rsidR="009C585F" w:rsidRDefault="009C5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1BB" w:rsidRDefault="009C58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hojamembretadaverticalvalevale" style="position:absolute;margin-left:0;margin-top:0;width:881pt;height:1240pt;z-index:-251657216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1BB" w:rsidRDefault="002E6A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C"/>
      </w:rPr>
      <w:drawing>
        <wp:anchor distT="0" distB="0" distL="114300" distR="114300" simplePos="0" relativeHeight="251661312" behindDoc="1" locked="0" layoutInCell="1" allowOverlap="1" wp14:anchorId="540AEB22" wp14:editId="41EB6293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3054350" cy="952500"/>
          <wp:effectExtent l="0" t="0" r="0" b="0"/>
          <wp:wrapTopAndBottom/>
          <wp:docPr id="1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2851121" name="Imagen 63285112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0782"/>
                  <a:stretch/>
                </pic:blipFill>
                <pic:spPr bwMode="auto">
                  <a:xfrm>
                    <a:off x="0" y="0"/>
                    <a:ext cx="3054350" cy="952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1BB" w:rsidRDefault="009C58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hojamembretadaverticalvalevale" style="position:absolute;margin-left:0;margin-top:0;width:881pt;height:1240pt;z-index:-251656192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74E3F"/>
    <w:multiLevelType w:val="hybridMultilevel"/>
    <w:tmpl w:val="0D18ABD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05323"/>
    <w:multiLevelType w:val="hybridMultilevel"/>
    <w:tmpl w:val="4DC63D7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F0E30"/>
    <w:multiLevelType w:val="hybridMultilevel"/>
    <w:tmpl w:val="35C29B6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B6316"/>
    <w:multiLevelType w:val="hybridMultilevel"/>
    <w:tmpl w:val="05DE891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B32C13"/>
    <w:multiLevelType w:val="multilevel"/>
    <w:tmpl w:val="FEB04E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781"/>
    <w:rsid w:val="00097D34"/>
    <w:rsid w:val="001A3BB1"/>
    <w:rsid w:val="002E6ACD"/>
    <w:rsid w:val="00513506"/>
    <w:rsid w:val="007A7498"/>
    <w:rsid w:val="009C585F"/>
    <w:rsid w:val="00B215D5"/>
    <w:rsid w:val="00BE212C"/>
    <w:rsid w:val="00BF7781"/>
    <w:rsid w:val="00E36B2A"/>
    <w:rsid w:val="00EF5AFB"/>
    <w:rsid w:val="00F6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C9AC226"/>
  <w15:chartTrackingRefBased/>
  <w15:docId w15:val="{42CC897F-A515-45C5-925F-2F06C74D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F7781"/>
    <w:pPr>
      <w:spacing w:after="0" w:line="240" w:lineRule="auto"/>
    </w:pPr>
    <w:rPr>
      <w:rFonts w:ascii="Cambria" w:eastAsia="Cambria" w:hAnsi="Cambria" w:cs="Cambria"/>
      <w:sz w:val="24"/>
      <w:szCs w:val="24"/>
      <w:lang w:val="es-ES_tradnl"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778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F778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5135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3506"/>
    <w:rPr>
      <w:rFonts w:ascii="Cambria" w:eastAsia="Cambria" w:hAnsi="Cambria" w:cs="Cambria"/>
      <w:sz w:val="24"/>
      <w:szCs w:val="24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Mirian Janneth Quilachamin ÑAto</dc:creator>
  <cp:keywords/>
  <dc:description/>
  <cp:lastModifiedBy>Jessica Gabriela Jativa Valles</cp:lastModifiedBy>
  <cp:revision>6</cp:revision>
  <dcterms:created xsi:type="dcterms:W3CDTF">2026-07-13T13:25:00Z</dcterms:created>
  <dcterms:modified xsi:type="dcterms:W3CDTF">2026-07-21T14:28:00Z</dcterms:modified>
</cp:coreProperties>
</file>